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E71CEA">
        <w:rPr>
          <w:sz w:val="28"/>
        </w:rPr>
        <w:t>-18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E71CEA">
        <w:rPr>
          <w:b/>
          <w:sz w:val="28"/>
          <w:szCs w:val="28"/>
        </w:rPr>
        <w:t xml:space="preserve"> №5</w:t>
      </w:r>
      <w:r w:rsidR="00B0338B">
        <w:rPr>
          <w:b/>
          <w:sz w:val="28"/>
          <w:szCs w:val="28"/>
        </w:rPr>
        <w:t xml:space="preserve"> </w:t>
      </w:r>
      <w:proofErr w:type="spellStart"/>
      <w:r w:rsidR="00E71CEA">
        <w:rPr>
          <w:b/>
          <w:sz w:val="28"/>
          <w:szCs w:val="28"/>
        </w:rPr>
        <w:t>Седохиной</w:t>
      </w:r>
      <w:proofErr w:type="spellEnd"/>
      <w:r w:rsidR="00E71CEA">
        <w:rPr>
          <w:b/>
          <w:sz w:val="28"/>
          <w:szCs w:val="28"/>
        </w:rPr>
        <w:t xml:space="preserve"> Светланы Юрьевны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E71CEA">
        <w:rPr>
          <w:szCs w:val="28"/>
          <w:lang w:val="ru-RU"/>
        </w:rPr>
        <w:t>Седохиной</w:t>
      </w:r>
      <w:proofErr w:type="spellEnd"/>
      <w:r w:rsidR="00E71CEA">
        <w:rPr>
          <w:szCs w:val="28"/>
          <w:lang w:val="ru-RU"/>
        </w:rPr>
        <w:t xml:space="preserve"> Светланой Юрьевной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81630B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E71CEA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81630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D2EE5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E71CEA">
        <w:rPr>
          <w:bCs/>
          <w:sz w:val="28"/>
          <w:szCs w:val="28"/>
        </w:rPr>
        <w:t>Седохиной</w:t>
      </w:r>
      <w:proofErr w:type="spellEnd"/>
      <w:r w:rsidR="00E71CEA">
        <w:rPr>
          <w:bCs/>
          <w:sz w:val="28"/>
          <w:szCs w:val="28"/>
        </w:rPr>
        <w:t xml:space="preserve"> Светланой Юрьевной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E71CEA">
        <w:rPr>
          <w:sz w:val="28"/>
          <w:szCs w:val="28"/>
        </w:rPr>
        <w:t>Седохину</w:t>
      </w:r>
      <w:proofErr w:type="spellEnd"/>
      <w:r w:rsidR="00E71CEA">
        <w:rPr>
          <w:sz w:val="28"/>
          <w:szCs w:val="28"/>
        </w:rPr>
        <w:t xml:space="preserve"> Светлану Юрьевну, 06 октября 1964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E71CEA">
        <w:rPr>
          <w:sz w:val="28"/>
          <w:szCs w:val="28"/>
        </w:rPr>
        <w:t xml:space="preserve"> </w:t>
      </w:r>
      <w:proofErr w:type="spellStart"/>
      <w:r w:rsidR="00E71CEA">
        <w:rPr>
          <w:sz w:val="28"/>
          <w:szCs w:val="28"/>
        </w:rPr>
        <w:t>Зимовниковский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E71CEA">
        <w:rPr>
          <w:sz w:val="28"/>
          <w:szCs w:val="28"/>
        </w:rPr>
        <w:t>с. Дубовское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A12381">
        <w:rPr>
          <w:sz w:val="28"/>
          <w:szCs w:val="28"/>
        </w:rPr>
        <w:t>сведения о профессиональном образов</w:t>
      </w:r>
      <w:r w:rsidR="00B0338B" w:rsidRPr="00A12381">
        <w:rPr>
          <w:sz w:val="28"/>
          <w:szCs w:val="28"/>
        </w:rPr>
        <w:t>ании</w:t>
      </w:r>
      <w:r w:rsidR="0020397F" w:rsidRPr="00A12381">
        <w:rPr>
          <w:sz w:val="28"/>
          <w:szCs w:val="28"/>
        </w:rPr>
        <w:t xml:space="preserve"> – </w:t>
      </w:r>
      <w:r w:rsidR="00A12381" w:rsidRPr="00A12381">
        <w:rPr>
          <w:sz w:val="28"/>
          <w:szCs w:val="28"/>
        </w:rPr>
        <w:t>Ростовское областное базовое медицинское училище, год окончания – 1984</w:t>
      </w:r>
      <w:r w:rsidRPr="00A12381">
        <w:rPr>
          <w:sz w:val="28"/>
          <w:szCs w:val="28"/>
        </w:rPr>
        <w:t>, основное место работы или службы, занимаемая должность</w:t>
      </w:r>
      <w:r w:rsidR="00ED2F89" w:rsidRPr="00A12381">
        <w:rPr>
          <w:sz w:val="28"/>
          <w:szCs w:val="28"/>
        </w:rPr>
        <w:t>, род занятий</w:t>
      </w:r>
      <w:r w:rsidR="00A12381" w:rsidRPr="00A12381">
        <w:rPr>
          <w:sz w:val="28"/>
          <w:szCs w:val="28"/>
        </w:rPr>
        <w:t xml:space="preserve"> – Общество </w:t>
      </w:r>
      <w:r w:rsidR="00A12381">
        <w:rPr>
          <w:sz w:val="28"/>
          <w:szCs w:val="28"/>
        </w:rPr>
        <w:t xml:space="preserve">    </w:t>
      </w:r>
      <w:r w:rsidR="00A12381" w:rsidRPr="00A12381">
        <w:rPr>
          <w:sz w:val="28"/>
          <w:szCs w:val="28"/>
        </w:rPr>
        <w:t xml:space="preserve">с ограниченной </w:t>
      </w:r>
      <w:proofErr w:type="spellStart"/>
      <w:r w:rsidR="00A12381" w:rsidRPr="00A12381">
        <w:rPr>
          <w:sz w:val="28"/>
          <w:szCs w:val="28"/>
        </w:rPr>
        <w:t>ответстсвенностью</w:t>
      </w:r>
      <w:proofErr w:type="spellEnd"/>
      <w:r w:rsidR="00A12381" w:rsidRPr="00A12381">
        <w:rPr>
          <w:sz w:val="28"/>
          <w:szCs w:val="28"/>
        </w:rPr>
        <w:t xml:space="preserve"> «Боярышник»</w:t>
      </w:r>
      <w:r w:rsidR="005E75F5" w:rsidRPr="00A12381">
        <w:rPr>
          <w:sz w:val="28"/>
          <w:szCs w:val="28"/>
        </w:rPr>
        <w:t>,</w:t>
      </w:r>
      <w:r w:rsidR="00A12381" w:rsidRPr="00A12381">
        <w:rPr>
          <w:sz w:val="28"/>
          <w:szCs w:val="28"/>
        </w:rPr>
        <w:t xml:space="preserve"> фармацевт</w:t>
      </w:r>
      <w:r w:rsidRPr="00A12381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81630B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</w:t>
      </w:r>
      <w:proofErr w:type="gramEnd"/>
      <w:r w:rsidR="00434CFB" w:rsidRPr="00434CFB">
        <w:rPr>
          <w:b/>
          <w:sz w:val="28"/>
          <w:szCs w:val="28"/>
        </w:rPr>
        <w:t xml:space="preserve"> – ЗА ПРАВДУ»</w:t>
      </w:r>
      <w:r w:rsidR="00A12381">
        <w:rPr>
          <w:sz w:val="28"/>
          <w:szCs w:val="28"/>
        </w:rPr>
        <w:t xml:space="preserve">                    </w:t>
      </w:r>
      <w:r w:rsidR="00434CFB">
        <w:rPr>
          <w:sz w:val="28"/>
          <w:szCs w:val="28"/>
        </w:rPr>
        <w:t xml:space="preserve"> </w:t>
      </w:r>
      <w:r w:rsidR="00434CFB" w:rsidRPr="00434CFB">
        <w:rPr>
          <w:sz w:val="28"/>
          <w:szCs w:val="28"/>
        </w:rPr>
        <w:t>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E71CEA">
        <w:rPr>
          <w:sz w:val="28"/>
          <w:szCs w:val="28"/>
        </w:rPr>
        <w:t>атному избирательному округу № 5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81630B">
        <w:rPr>
          <w:sz w:val="28"/>
          <w:szCs w:val="28"/>
        </w:rPr>
        <w:t xml:space="preserve">                в 12 часов 30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E71CEA">
        <w:rPr>
          <w:sz w:val="28"/>
          <w:szCs w:val="28"/>
        </w:rPr>
        <w:t>Седохиной</w:t>
      </w:r>
      <w:proofErr w:type="spellEnd"/>
      <w:r w:rsidR="00E71CEA">
        <w:rPr>
          <w:sz w:val="28"/>
          <w:szCs w:val="28"/>
        </w:rPr>
        <w:t xml:space="preserve"> Светлане Юрьевне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E71CEA">
        <w:rPr>
          <w:sz w:val="28"/>
          <w:szCs w:val="28"/>
        </w:rPr>
        <w:t>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A12381" w:rsidRPr="00E76740" w:rsidRDefault="00A12381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021" w:rsidRDefault="00036021" w:rsidP="0054682B">
      <w:r>
        <w:separator/>
      </w:r>
    </w:p>
  </w:endnote>
  <w:endnote w:type="continuationSeparator" w:id="0">
    <w:p w:rsidR="00036021" w:rsidRDefault="0003602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38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021" w:rsidRDefault="00036021" w:rsidP="0054682B">
      <w:r>
        <w:separator/>
      </w:r>
    </w:p>
  </w:footnote>
  <w:footnote w:type="continuationSeparator" w:id="0">
    <w:p w:rsidR="00036021" w:rsidRDefault="0003602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6021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774C7"/>
    <w:rsid w:val="007A38DC"/>
    <w:rsid w:val="007E00A5"/>
    <w:rsid w:val="00810E47"/>
    <w:rsid w:val="00814431"/>
    <w:rsid w:val="0081630B"/>
    <w:rsid w:val="008227E1"/>
    <w:rsid w:val="0083334B"/>
    <w:rsid w:val="00856EE0"/>
    <w:rsid w:val="008D4976"/>
    <w:rsid w:val="00991588"/>
    <w:rsid w:val="00A0227E"/>
    <w:rsid w:val="00A12381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A1E04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F89"/>
    <w:rsid w:val="00F0638B"/>
    <w:rsid w:val="00F84A1F"/>
    <w:rsid w:val="00F97C5C"/>
    <w:rsid w:val="00FD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56</cp:revision>
  <dcterms:created xsi:type="dcterms:W3CDTF">2021-08-03T15:35:00Z</dcterms:created>
  <dcterms:modified xsi:type="dcterms:W3CDTF">2021-08-11T03:46:00Z</dcterms:modified>
</cp:coreProperties>
</file>